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DF9A" w14:textId="77777777" w:rsidR="00A517A2" w:rsidRDefault="00A517A2" w:rsidP="00A517A2">
      <w:pPr>
        <w:shd w:val="clear" w:color="auto" w:fill="FFFFFF"/>
        <w:spacing w:after="0" w:line="360" w:lineRule="auto"/>
        <w:jc w:val="center"/>
        <w:outlineLvl w:val="0"/>
        <w:rPr>
          <w:rFonts w:ascii="Times New Roman" w:eastAsia="Times New Roman" w:hAnsi="Times New Roman" w:cs="Times New Roman"/>
          <w:b/>
          <w:bCs/>
          <w:color w:val="111111"/>
          <w:kern w:val="36"/>
          <w:sz w:val="28"/>
          <w:szCs w:val="30"/>
          <w:lang w:eastAsia="ru-RU"/>
        </w:rPr>
      </w:pPr>
      <w:r w:rsidRPr="00A517A2">
        <w:rPr>
          <w:rFonts w:ascii="Times New Roman" w:eastAsia="Times New Roman" w:hAnsi="Times New Roman" w:cs="Times New Roman"/>
          <w:b/>
          <w:bCs/>
          <w:color w:val="111111"/>
          <w:kern w:val="36"/>
          <w:sz w:val="28"/>
          <w:szCs w:val="30"/>
          <w:lang w:eastAsia="ru-RU"/>
        </w:rPr>
        <w:t>Консультация для родителей:</w:t>
      </w:r>
    </w:p>
    <w:p w14:paraId="0C42F309" w14:textId="77777777" w:rsidR="00A517A2" w:rsidRDefault="00A517A2" w:rsidP="00A517A2">
      <w:pPr>
        <w:shd w:val="clear" w:color="auto" w:fill="FFFFFF"/>
        <w:spacing w:after="0" w:line="360" w:lineRule="auto"/>
        <w:jc w:val="center"/>
        <w:outlineLvl w:val="0"/>
        <w:rPr>
          <w:rFonts w:ascii="Times New Roman" w:eastAsia="Times New Roman" w:hAnsi="Times New Roman" w:cs="Times New Roman"/>
          <w:b/>
          <w:bCs/>
          <w:color w:val="111111"/>
          <w:kern w:val="36"/>
          <w:sz w:val="28"/>
          <w:szCs w:val="30"/>
          <w:lang w:eastAsia="ru-RU"/>
        </w:rPr>
      </w:pPr>
      <w:r w:rsidRPr="00A517A2">
        <w:rPr>
          <w:rFonts w:ascii="Times New Roman" w:eastAsia="Times New Roman" w:hAnsi="Times New Roman" w:cs="Times New Roman"/>
          <w:b/>
          <w:bCs/>
          <w:color w:val="111111"/>
          <w:kern w:val="36"/>
          <w:sz w:val="28"/>
          <w:szCs w:val="30"/>
          <w:lang w:eastAsia="ru-RU"/>
        </w:rPr>
        <w:t xml:space="preserve"> «О гиперактивности и </w:t>
      </w:r>
      <w:proofErr w:type="spellStart"/>
      <w:r w:rsidRPr="00A517A2">
        <w:rPr>
          <w:rFonts w:ascii="Times New Roman" w:eastAsia="Times New Roman" w:hAnsi="Times New Roman" w:cs="Times New Roman"/>
          <w:b/>
          <w:bCs/>
          <w:color w:val="111111"/>
          <w:kern w:val="36"/>
          <w:sz w:val="28"/>
          <w:szCs w:val="30"/>
          <w:lang w:eastAsia="ru-RU"/>
        </w:rPr>
        <w:t>гиперопеке</w:t>
      </w:r>
      <w:proofErr w:type="spellEnd"/>
      <w:r w:rsidRPr="00A517A2">
        <w:rPr>
          <w:rFonts w:ascii="Times New Roman" w:eastAsia="Times New Roman" w:hAnsi="Times New Roman" w:cs="Times New Roman"/>
          <w:b/>
          <w:bCs/>
          <w:color w:val="111111"/>
          <w:kern w:val="36"/>
          <w:sz w:val="28"/>
          <w:szCs w:val="30"/>
          <w:lang w:eastAsia="ru-RU"/>
        </w:rPr>
        <w:t xml:space="preserve"> детей»</w:t>
      </w:r>
    </w:p>
    <w:p w14:paraId="7F725CCF" w14:textId="77777777" w:rsidR="00A517A2" w:rsidRPr="00A517A2" w:rsidRDefault="00A517A2" w:rsidP="00A517A2">
      <w:pPr>
        <w:shd w:val="clear" w:color="auto" w:fill="FFFFFF"/>
        <w:spacing w:after="0" w:line="360" w:lineRule="auto"/>
        <w:jc w:val="center"/>
        <w:outlineLvl w:val="0"/>
        <w:rPr>
          <w:rFonts w:ascii="Times New Roman" w:eastAsia="Times New Roman" w:hAnsi="Times New Roman" w:cs="Times New Roman"/>
          <w:b/>
          <w:bCs/>
          <w:color w:val="111111"/>
          <w:kern w:val="36"/>
          <w:sz w:val="28"/>
          <w:szCs w:val="30"/>
          <w:lang w:eastAsia="ru-RU"/>
        </w:rPr>
      </w:pPr>
    </w:p>
    <w:p w14:paraId="615F6869" w14:textId="77777777" w:rsidR="00A517A2" w:rsidRPr="00A517A2" w:rsidRDefault="00A517A2"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color w:val="111111"/>
          <w:sz w:val="24"/>
          <w:szCs w:val="24"/>
          <w:lang w:eastAsia="ru-RU"/>
        </w:rPr>
        <w:t>Гиперактивность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гиперактивным детям трудно концентрироваться на конкретных задачах.</w:t>
      </w:r>
    </w:p>
    <w:p w14:paraId="24355DB0" w14:textId="77777777" w:rsidR="00A517A2" w:rsidRPr="00A517A2" w:rsidRDefault="00E37E2F"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r>
        <w:rPr>
          <w:noProof/>
          <w:lang w:eastAsia="ru-RU"/>
        </w:rPr>
        <w:drawing>
          <wp:anchor distT="0" distB="0" distL="114300" distR="114300" simplePos="0" relativeHeight="251658240" behindDoc="0" locked="0" layoutInCell="1" allowOverlap="1" wp14:anchorId="7C60FD4B" wp14:editId="2FE20EEC">
            <wp:simplePos x="0" y="0"/>
            <wp:positionH relativeFrom="column">
              <wp:posOffset>3810</wp:posOffset>
            </wp:positionH>
            <wp:positionV relativeFrom="paragraph">
              <wp:posOffset>577850</wp:posOffset>
            </wp:positionV>
            <wp:extent cx="3754120" cy="1892300"/>
            <wp:effectExtent l="0" t="0" r="0" b="0"/>
            <wp:wrapSquare wrapText="bothSides"/>
            <wp:docPr id="2" name="Рисунок 2" descr="https://psyfiles.ru/wp-content/uploads/e/7/9/e79280d688698c9e666934c719b9d5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files.ru/wp-content/uploads/e/7/9/e79280d688698c9e666934c719b9d5ac.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5412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7A2" w:rsidRPr="00A517A2">
        <w:rPr>
          <w:rFonts w:ascii="Times New Roman" w:eastAsia="Times New Roman" w:hAnsi="Times New Roman" w:cs="Times New Roman"/>
          <w:color w:val="111111"/>
          <w:sz w:val="24"/>
          <w:szCs w:val="24"/>
          <w:lang w:eastAsia="ru-RU"/>
        </w:rPr>
        <w:t>Причиной гиперактивности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гиперактивности.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гиперактивность углубляется.</w:t>
      </w:r>
    </w:p>
    <w:p w14:paraId="2E57DEBD" w14:textId="77777777" w:rsidR="00A517A2" w:rsidRPr="00A517A2" w:rsidRDefault="00A517A2"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color w:val="111111"/>
          <w:sz w:val="24"/>
          <w:szCs w:val="24"/>
          <w:lang w:eastAsia="ru-RU"/>
        </w:rPr>
        <w:t>Чаще всего, по словам психологов, гиперактивность проявляется у детей в переходном возрасте. В последние годы гиперактивных детей стало больше.</w:t>
      </w:r>
    </w:p>
    <w:p w14:paraId="7C08BC2B" w14:textId="77777777" w:rsidR="00A517A2" w:rsidRPr="00A517A2" w:rsidRDefault="00A517A2" w:rsidP="00A517A2">
      <w:pPr>
        <w:shd w:val="clear" w:color="auto" w:fill="FFFFFF"/>
        <w:spacing w:after="0" w:line="360" w:lineRule="auto"/>
        <w:jc w:val="both"/>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color w:val="111111"/>
          <w:sz w:val="24"/>
          <w:szCs w:val="24"/>
          <w:lang w:eastAsia="ru-RU"/>
        </w:rPr>
        <w:t>Часто педагоги жалуются родителям на гиперактивность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14:paraId="7627B0B5" w14:textId="77777777" w:rsidR="00A517A2" w:rsidRPr="00A517A2" w:rsidRDefault="00A517A2" w:rsidP="00A517A2">
      <w:pPr>
        <w:shd w:val="clear" w:color="auto" w:fill="FFFFFF"/>
        <w:spacing w:after="0" w:line="360" w:lineRule="auto"/>
        <w:jc w:val="center"/>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b/>
          <w:bCs/>
          <w:color w:val="111111"/>
          <w:sz w:val="28"/>
          <w:szCs w:val="28"/>
          <w:lang w:eastAsia="ru-RU"/>
        </w:rPr>
        <w:t>Что же делать родителям гиперактивного ребенка?</w:t>
      </w:r>
    </w:p>
    <w:p w14:paraId="6BB30FF4" w14:textId="136E08C6" w:rsidR="00A517A2" w:rsidRPr="00A517A2" w:rsidRDefault="00A517A2"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color w:val="111111"/>
          <w:sz w:val="24"/>
          <w:szCs w:val="24"/>
          <w:lang w:eastAsia="ru-RU"/>
        </w:rPr>
        <w:t xml:space="preserve">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гиперактивному ребенку </w:t>
      </w:r>
      <w:r w:rsidRPr="00A517A2">
        <w:rPr>
          <w:rFonts w:ascii="Times New Roman" w:eastAsia="Times New Roman" w:hAnsi="Times New Roman" w:cs="Times New Roman"/>
          <w:color w:val="111111"/>
          <w:sz w:val="24"/>
          <w:szCs w:val="24"/>
          <w:lang w:eastAsia="ru-RU"/>
        </w:rPr>
        <w:lastRenderedPageBreak/>
        <w:t>стоит давать конкретные задачи, целесообразно - индивидуальные. Также надо требовать, чтобы ребенок выполнял задание до конца.</w:t>
      </w:r>
    </w:p>
    <w:p w14:paraId="4F77FBC0" w14:textId="169C50F3" w:rsidR="00A517A2" w:rsidRPr="00A517A2" w:rsidRDefault="00A517A2"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color w:val="111111"/>
          <w:sz w:val="24"/>
          <w:szCs w:val="24"/>
          <w:lang w:eastAsia="ru-RU"/>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14:paraId="4901D52F" w14:textId="67967E09" w:rsidR="00A517A2" w:rsidRPr="00A517A2" w:rsidRDefault="004C522E"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noProof/>
          <w:color w:val="111111"/>
          <w:sz w:val="23"/>
          <w:szCs w:val="23"/>
          <w:lang w:eastAsia="ru-RU"/>
        </w:rPr>
        <w:drawing>
          <wp:anchor distT="0" distB="0" distL="114300" distR="114300" simplePos="0" relativeHeight="251658240" behindDoc="0" locked="0" layoutInCell="1" allowOverlap="1" wp14:anchorId="0E634423" wp14:editId="602750A3">
            <wp:simplePos x="0" y="0"/>
            <wp:positionH relativeFrom="margin">
              <wp:posOffset>17780</wp:posOffset>
            </wp:positionH>
            <wp:positionV relativeFrom="margin">
              <wp:posOffset>2114550</wp:posOffset>
            </wp:positionV>
            <wp:extent cx="3896360" cy="2759710"/>
            <wp:effectExtent l="0" t="0" r="8890" b="2540"/>
            <wp:wrapSquare wrapText="bothSides"/>
            <wp:docPr id="1" name="Рисунок 1" descr="гиперопека, гиперопека ребенка, гиперактивность, гиперактивность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перопека, гиперопека ребенка, гиперактивность, гиперактивность у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360" cy="275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7A2" w:rsidRPr="00A517A2">
        <w:rPr>
          <w:rFonts w:ascii="Times New Roman" w:eastAsia="Times New Roman" w:hAnsi="Times New Roman" w:cs="Times New Roman"/>
          <w:color w:val="111111"/>
          <w:sz w:val="24"/>
          <w:szCs w:val="24"/>
          <w:lang w:eastAsia="ru-RU"/>
        </w:rPr>
        <w:t xml:space="preserve">В результате </w:t>
      </w:r>
      <w:proofErr w:type="spellStart"/>
      <w:r w:rsidR="00A517A2" w:rsidRPr="00A517A2">
        <w:rPr>
          <w:rFonts w:ascii="Times New Roman" w:eastAsia="Times New Roman" w:hAnsi="Times New Roman" w:cs="Times New Roman"/>
          <w:color w:val="111111"/>
          <w:sz w:val="24"/>
          <w:szCs w:val="24"/>
          <w:lang w:eastAsia="ru-RU"/>
        </w:rPr>
        <w:t>гиперопеки</w:t>
      </w:r>
      <w:proofErr w:type="spellEnd"/>
      <w:r w:rsidR="00A517A2" w:rsidRPr="00A517A2">
        <w:rPr>
          <w:rFonts w:ascii="Times New Roman" w:eastAsia="Times New Roman" w:hAnsi="Times New Roman" w:cs="Times New Roman"/>
          <w:color w:val="111111"/>
          <w:sz w:val="24"/>
          <w:szCs w:val="24"/>
          <w:lang w:eastAsia="ru-RU"/>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00A517A2" w:rsidRPr="00A517A2">
        <w:rPr>
          <w:rFonts w:ascii="Times New Roman" w:eastAsia="Times New Roman" w:hAnsi="Times New Roman" w:cs="Times New Roman"/>
          <w:color w:val="111111"/>
          <w:sz w:val="24"/>
          <w:szCs w:val="24"/>
          <w:lang w:eastAsia="ru-RU"/>
        </w:rPr>
        <w:t>гиперопеки</w:t>
      </w:r>
      <w:proofErr w:type="spellEnd"/>
      <w:r w:rsidR="00A517A2" w:rsidRPr="00A517A2">
        <w:rPr>
          <w:rFonts w:ascii="Times New Roman" w:eastAsia="Times New Roman" w:hAnsi="Times New Roman" w:cs="Times New Roman"/>
          <w:color w:val="111111"/>
          <w:sz w:val="24"/>
          <w:szCs w:val="24"/>
          <w:lang w:eastAsia="ru-RU"/>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14:paraId="665C3D25" w14:textId="468496B5" w:rsidR="00A517A2" w:rsidRPr="00A517A2" w:rsidRDefault="00A517A2" w:rsidP="00A517A2">
      <w:pPr>
        <w:shd w:val="clear" w:color="auto" w:fill="FFFFFF"/>
        <w:spacing w:after="0" w:line="360" w:lineRule="auto"/>
        <w:jc w:val="center"/>
        <w:rPr>
          <w:rFonts w:ascii="Times New Roman" w:eastAsia="Times New Roman" w:hAnsi="Times New Roman" w:cs="Times New Roman"/>
          <w:color w:val="111111"/>
          <w:sz w:val="23"/>
          <w:szCs w:val="23"/>
          <w:lang w:eastAsia="ru-RU"/>
        </w:rPr>
      </w:pPr>
    </w:p>
    <w:p w14:paraId="7BA2A2CF" w14:textId="77777777" w:rsidR="00A517A2" w:rsidRPr="00A517A2" w:rsidRDefault="00A517A2"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color w:val="111111"/>
          <w:sz w:val="24"/>
          <w:szCs w:val="24"/>
          <w:lang w:eastAsia="ru-RU"/>
        </w:rPr>
        <w:t xml:space="preserve">Проблема </w:t>
      </w:r>
      <w:proofErr w:type="spellStart"/>
      <w:r w:rsidRPr="00A517A2">
        <w:rPr>
          <w:rFonts w:ascii="Times New Roman" w:eastAsia="Times New Roman" w:hAnsi="Times New Roman" w:cs="Times New Roman"/>
          <w:color w:val="111111"/>
          <w:sz w:val="24"/>
          <w:szCs w:val="24"/>
          <w:lang w:eastAsia="ru-RU"/>
        </w:rPr>
        <w:t>гиперопеки</w:t>
      </w:r>
      <w:proofErr w:type="spellEnd"/>
      <w:r w:rsidRPr="00A517A2">
        <w:rPr>
          <w:rFonts w:ascii="Times New Roman" w:eastAsia="Times New Roman" w:hAnsi="Times New Roman" w:cs="Times New Roman"/>
          <w:color w:val="111111"/>
          <w:sz w:val="24"/>
          <w:szCs w:val="24"/>
          <w:lang w:eastAsia="ru-RU"/>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sidRPr="00A517A2">
        <w:rPr>
          <w:rFonts w:ascii="Times New Roman" w:eastAsia="Times New Roman" w:hAnsi="Times New Roman" w:cs="Times New Roman"/>
          <w:color w:val="111111"/>
          <w:sz w:val="24"/>
          <w:szCs w:val="24"/>
          <w:lang w:eastAsia="ru-RU"/>
        </w:rPr>
        <w:t>гиперопеки</w:t>
      </w:r>
      <w:proofErr w:type="spellEnd"/>
      <w:r w:rsidRPr="00A517A2">
        <w:rPr>
          <w:rFonts w:ascii="Times New Roman" w:eastAsia="Times New Roman" w:hAnsi="Times New Roman" w:cs="Times New Roman"/>
          <w:color w:val="111111"/>
          <w:sz w:val="24"/>
          <w:szCs w:val="24"/>
          <w:lang w:eastAsia="ru-RU"/>
        </w:rPr>
        <w:t xml:space="preserve"> менее вероятны.</w:t>
      </w:r>
    </w:p>
    <w:p w14:paraId="294CCE65" w14:textId="77777777" w:rsidR="00A517A2" w:rsidRPr="00A517A2" w:rsidRDefault="00A517A2"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color w:val="111111"/>
          <w:sz w:val="24"/>
          <w:szCs w:val="24"/>
          <w:lang w:eastAsia="ru-RU"/>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14:paraId="0296C173" w14:textId="77777777" w:rsidR="00A517A2" w:rsidRPr="00A517A2" w:rsidRDefault="00A517A2" w:rsidP="00A517A2">
      <w:pPr>
        <w:shd w:val="clear" w:color="auto" w:fill="FFFFFF"/>
        <w:spacing w:after="0" w:line="360" w:lineRule="auto"/>
        <w:jc w:val="both"/>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color w:val="111111"/>
          <w:sz w:val="24"/>
          <w:szCs w:val="24"/>
          <w:lang w:eastAsia="ru-RU"/>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w:t>
      </w:r>
      <w:r w:rsidRPr="00A517A2">
        <w:rPr>
          <w:rFonts w:ascii="Times New Roman" w:eastAsia="Times New Roman" w:hAnsi="Times New Roman" w:cs="Times New Roman"/>
          <w:color w:val="111111"/>
          <w:sz w:val="24"/>
          <w:szCs w:val="24"/>
          <w:lang w:eastAsia="ru-RU"/>
        </w:rPr>
        <w:lastRenderedPageBreak/>
        <w:t xml:space="preserve">он чувствует себя несчастным, не успевает вместе с другими выполнять задания. Впоследствии у старшеклассников </w:t>
      </w:r>
      <w:proofErr w:type="spellStart"/>
      <w:r w:rsidRPr="00A517A2">
        <w:rPr>
          <w:rFonts w:ascii="Times New Roman" w:eastAsia="Times New Roman" w:hAnsi="Times New Roman" w:cs="Times New Roman"/>
          <w:color w:val="111111"/>
          <w:sz w:val="24"/>
          <w:szCs w:val="24"/>
          <w:lang w:eastAsia="ru-RU"/>
        </w:rPr>
        <w:t>гиперопека</w:t>
      </w:r>
      <w:proofErr w:type="spellEnd"/>
      <w:r w:rsidRPr="00A517A2">
        <w:rPr>
          <w:rFonts w:ascii="Times New Roman" w:eastAsia="Times New Roman" w:hAnsi="Times New Roman" w:cs="Times New Roman"/>
          <w:color w:val="111111"/>
          <w:sz w:val="24"/>
          <w:szCs w:val="24"/>
          <w:lang w:eastAsia="ru-RU"/>
        </w:rPr>
        <w:t xml:space="preserve"> превращается в невозможность выполнять упражнения самостоятельно и приводит к инфантильности (детскости).</w:t>
      </w:r>
    </w:p>
    <w:p w14:paraId="6C881A90" w14:textId="77777777" w:rsidR="00A517A2" w:rsidRPr="00A517A2" w:rsidRDefault="00A517A2"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color w:val="111111"/>
          <w:sz w:val="24"/>
          <w:szCs w:val="24"/>
          <w:lang w:eastAsia="ru-RU"/>
        </w:rPr>
        <w:t xml:space="preserve">Бороться с последствиями </w:t>
      </w:r>
      <w:proofErr w:type="spellStart"/>
      <w:r w:rsidRPr="00A517A2">
        <w:rPr>
          <w:rFonts w:ascii="Times New Roman" w:eastAsia="Times New Roman" w:hAnsi="Times New Roman" w:cs="Times New Roman"/>
          <w:color w:val="111111"/>
          <w:sz w:val="24"/>
          <w:szCs w:val="24"/>
          <w:lang w:eastAsia="ru-RU"/>
        </w:rPr>
        <w:t>гиперопеки</w:t>
      </w:r>
      <w:proofErr w:type="spellEnd"/>
      <w:r w:rsidRPr="00A517A2">
        <w:rPr>
          <w:rFonts w:ascii="Times New Roman" w:eastAsia="Times New Roman" w:hAnsi="Times New Roman" w:cs="Times New Roman"/>
          <w:color w:val="111111"/>
          <w:sz w:val="24"/>
          <w:szCs w:val="24"/>
          <w:lang w:eastAsia="ru-RU"/>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w:t>
      </w:r>
      <w:hyperlink r:id="rId6" w:tooltip="Психолог в детском саду" w:history="1">
        <w:r w:rsidRPr="00A517A2">
          <w:rPr>
            <w:rFonts w:ascii="Times New Roman" w:eastAsia="Times New Roman" w:hAnsi="Times New Roman" w:cs="Times New Roman"/>
            <w:color w:val="0000FF"/>
            <w:sz w:val="24"/>
            <w:szCs w:val="24"/>
            <w:lang w:eastAsia="ru-RU"/>
          </w:rPr>
          <w:t>психолога</w:t>
        </w:r>
      </w:hyperlink>
      <w:r w:rsidRPr="00A517A2">
        <w:rPr>
          <w:rFonts w:ascii="Times New Roman" w:eastAsia="Times New Roman" w:hAnsi="Times New Roman" w:cs="Times New Roman"/>
          <w:color w:val="111111"/>
          <w:sz w:val="24"/>
          <w:szCs w:val="24"/>
          <w:lang w:eastAsia="ru-RU"/>
        </w:rPr>
        <w:t>.</w:t>
      </w:r>
    </w:p>
    <w:p w14:paraId="3C6FF296" w14:textId="77777777" w:rsidR="00A517A2" w:rsidRPr="00A517A2" w:rsidRDefault="00A517A2" w:rsidP="00A517A2">
      <w:pPr>
        <w:shd w:val="clear" w:color="auto" w:fill="FFFFFF"/>
        <w:spacing w:after="0" w:line="360" w:lineRule="auto"/>
        <w:jc w:val="center"/>
        <w:rPr>
          <w:rFonts w:ascii="Times New Roman" w:eastAsia="Times New Roman" w:hAnsi="Times New Roman" w:cs="Times New Roman"/>
          <w:b/>
          <w:color w:val="111111"/>
          <w:sz w:val="23"/>
          <w:szCs w:val="23"/>
          <w:lang w:eastAsia="ru-RU"/>
        </w:rPr>
      </w:pPr>
      <w:r w:rsidRPr="00A517A2">
        <w:rPr>
          <w:rFonts w:ascii="Times New Roman" w:eastAsia="Times New Roman" w:hAnsi="Times New Roman" w:cs="Times New Roman"/>
          <w:b/>
          <w:color w:val="111111"/>
          <w:sz w:val="28"/>
          <w:szCs w:val="28"/>
          <w:lang w:eastAsia="ru-RU"/>
        </w:rPr>
        <w:t>Какую линию воспитания выбрать?</w:t>
      </w:r>
    </w:p>
    <w:p w14:paraId="2DBA4108" w14:textId="77777777" w:rsidR="00A517A2" w:rsidRPr="00A517A2" w:rsidRDefault="00A517A2"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color w:val="111111"/>
          <w:sz w:val="24"/>
          <w:szCs w:val="24"/>
          <w:lang w:eastAsia="ru-RU"/>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A517A2">
        <w:rPr>
          <w:rFonts w:ascii="Times New Roman" w:eastAsia="Times New Roman" w:hAnsi="Times New Roman" w:cs="Times New Roman"/>
          <w:color w:val="111111"/>
          <w:sz w:val="24"/>
          <w:szCs w:val="24"/>
          <w:lang w:eastAsia="ru-RU"/>
        </w:rPr>
        <w:t>гиперопека</w:t>
      </w:r>
      <w:proofErr w:type="spellEnd"/>
      <w:r w:rsidRPr="00A517A2">
        <w:rPr>
          <w:rFonts w:ascii="Times New Roman" w:eastAsia="Times New Roman" w:hAnsi="Times New Roman" w:cs="Times New Roman"/>
          <w:color w:val="111111"/>
          <w:sz w:val="24"/>
          <w:szCs w:val="24"/>
          <w:lang w:eastAsia="ru-RU"/>
        </w:rPr>
        <w:t>, невмешательство и сотрудничество. Каждый из них имеет свои результаты, свои последствия, когда речь идет о формировании личности ребенка.</w:t>
      </w:r>
    </w:p>
    <w:p w14:paraId="37774302" w14:textId="77777777" w:rsidR="004C522E" w:rsidRDefault="00A517A2" w:rsidP="00A517A2">
      <w:pPr>
        <w:shd w:val="clear" w:color="auto" w:fill="FFFFFF"/>
        <w:spacing w:after="0" w:line="360" w:lineRule="auto"/>
        <w:ind w:firstLine="708"/>
        <w:jc w:val="both"/>
        <w:rPr>
          <w:rFonts w:ascii="Times New Roman" w:eastAsia="Times New Roman" w:hAnsi="Times New Roman" w:cs="Times New Roman"/>
          <w:color w:val="111111"/>
          <w:sz w:val="24"/>
          <w:szCs w:val="24"/>
          <w:lang w:eastAsia="ru-RU"/>
        </w:rPr>
      </w:pPr>
      <w:r w:rsidRPr="00A517A2">
        <w:rPr>
          <w:rFonts w:ascii="Times New Roman" w:eastAsia="Times New Roman" w:hAnsi="Times New Roman" w:cs="Times New Roman"/>
          <w:b/>
          <w:bCs/>
          <w:color w:val="111111"/>
          <w:sz w:val="24"/>
          <w:szCs w:val="24"/>
          <w:lang w:eastAsia="ru-RU"/>
        </w:rPr>
        <w:t>Диктат</w:t>
      </w:r>
      <w:r w:rsidRPr="00A517A2">
        <w:rPr>
          <w:rFonts w:ascii="Times New Roman" w:eastAsia="Times New Roman" w:hAnsi="Times New Roman" w:cs="Times New Roman"/>
          <w:color w:val="111111"/>
          <w:sz w:val="24"/>
          <w:szCs w:val="24"/>
          <w:lang w:eastAsia="ru-RU"/>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
    <w:p w14:paraId="5D5D8FE5" w14:textId="7F533DD0" w:rsidR="00A517A2" w:rsidRPr="00A517A2" w:rsidRDefault="00A517A2"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proofErr w:type="spellStart"/>
      <w:r w:rsidRPr="00A517A2">
        <w:rPr>
          <w:rFonts w:ascii="Times New Roman" w:eastAsia="Times New Roman" w:hAnsi="Times New Roman" w:cs="Times New Roman"/>
          <w:color w:val="111111"/>
          <w:sz w:val="24"/>
          <w:szCs w:val="24"/>
          <w:lang w:eastAsia="ru-RU"/>
        </w:rPr>
        <w:t>Гиперопека</w:t>
      </w:r>
      <w:proofErr w:type="spellEnd"/>
      <w:r w:rsidRPr="00A517A2">
        <w:rPr>
          <w:rFonts w:ascii="Times New Roman" w:eastAsia="Times New Roman" w:hAnsi="Times New Roman" w:cs="Times New Roman"/>
          <w:color w:val="111111"/>
          <w:sz w:val="24"/>
          <w:szCs w:val="24"/>
          <w:lang w:eastAsia="ru-RU"/>
        </w:rPr>
        <w:t xml:space="preserve"> </w:t>
      </w:r>
      <w:proofErr w:type="gramStart"/>
      <w:r w:rsidRPr="00A517A2">
        <w:rPr>
          <w:rFonts w:ascii="Times New Roman" w:eastAsia="Times New Roman" w:hAnsi="Times New Roman" w:cs="Times New Roman"/>
          <w:color w:val="111111"/>
          <w:sz w:val="24"/>
          <w:szCs w:val="24"/>
          <w:lang w:eastAsia="ru-RU"/>
        </w:rPr>
        <w:t>- это</w:t>
      </w:r>
      <w:proofErr w:type="gramEnd"/>
      <w:r w:rsidRPr="00A517A2">
        <w:rPr>
          <w:rFonts w:ascii="Times New Roman" w:eastAsia="Times New Roman" w:hAnsi="Times New Roman" w:cs="Times New Roman"/>
          <w:color w:val="111111"/>
          <w:sz w:val="24"/>
          <w:szCs w:val="24"/>
          <w:lang w:eastAsia="ru-RU"/>
        </w:rPr>
        <w:t xml:space="preserve"> система отношений в семье, при которой родители, обеспечивая своим трудом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A517A2">
        <w:rPr>
          <w:rFonts w:ascii="Times New Roman" w:eastAsia="Times New Roman" w:hAnsi="Times New Roman" w:cs="Times New Roman"/>
          <w:color w:val="111111"/>
          <w:sz w:val="24"/>
          <w:szCs w:val="24"/>
          <w:lang w:eastAsia="ru-RU"/>
        </w:rPr>
        <w:t>гиперопека</w:t>
      </w:r>
      <w:proofErr w:type="spellEnd"/>
      <w:r w:rsidRPr="00A517A2">
        <w:rPr>
          <w:rFonts w:ascii="Times New Roman" w:eastAsia="Times New Roman" w:hAnsi="Times New Roman" w:cs="Times New Roman"/>
          <w:color w:val="111111"/>
          <w:sz w:val="24"/>
          <w:szCs w:val="24"/>
          <w:lang w:eastAsia="ru-RU"/>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w:t>
      </w:r>
      <w:r w:rsidRPr="00A517A2">
        <w:rPr>
          <w:rFonts w:ascii="Times New Roman" w:eastAsia="Times New Roman" w:hAnsi="Times New Roman" w:cs="Times New Roman"/>
          <w:color w:val="111111"/>
          <w:sz w:val="24"/>
          <w:szCs w:val="24"/>
          <w:lang w:eastAsia="ru-RU"/>
        </w:rPr>
        <w:lastRenderedPageBreak/>
        <w:t>излишней опеки, что в итоге приводит к бунту, ярких проявлений эмансипации, и протестного поведения.</w:t>
      </w:r>
    </w:p>
    <w:p w14:paraId="696622AC" w14:textId="77777777" w:rsidR="00A517A2" w:rsidRPr="00A517A2" w:rsidRDefault="00A517A2"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b/>
          <w:bCs/>
          <w:color w:val="111111"/>
          <w:sz w:val="24"/>
          <w:szCs w:val="24"/>
          <w:lang w:eastAsia="ru-RU"/>
        </w:rPr>
        <w:t>Невмешательство</w:t>
      </w:r>
      <w:r w:rsidRPr="00A517A2">
        <w:rPr>
          <w:rFonts w:ascii="Times New Roman" w:eastAsia="Times New Roman" w:hAnsi="Times New Roman" w:cs="Times New Roman"/>
          <w:color w:val="111111"/>
          <w:sz w:val="24"/>
          <w:szCs w:val="24"/>
          <w:lang w:eastAsia="ru-RU"/>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Pr="00A517A2">
        <w:rPr>
          <w:rFonts w:ascii="Times New Roman" w:eastAsia="Times New Roman" w:hAnsi="Times New Roman" w:cs="Times New Roman"/>
          <w:color w:val="111111"/>
          <w:sz w:val="24"/>
          <w:szCs w:val="24"/>
          <w:lang w:eastAsia="ru-RU"/>
        </w:rPr>
        <w:t>Недоласканный</w:t>
      </w:r>
      <w:proofErr w:type="spellEnd"/>
      <w:r w:rsidRPr="00A517A2">
        <w:rPr>
          <w:rFonts w:ascii="Times New Roman" w:eastAsia="Times New Roman" w:hAnsi="Times New Roman" w:cs="Times New Roman"/>
          <w:color w:val="111111"/>
          <w:sz w:val="24"/>
          <w:szCs w:val="24"/>
          <w:lang w:eastAsia="ru-RU"/>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14:paraId="0E4D2290" w14:textId="77777777" w:rsidR="00A517A2" w:rsidRPr="00A517A2" w:rsidRDefault="00A517A2"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r w:rsidRPr="004C522E">
        <w:rPr>
          <w:rFonts w:ascii="Times New Roman" w:eastAsia="Times New Roman" w:hAnsi="Times New Roman" w:cs="Times New Roman"/>
          <w:b/>
          <w:bCs/>
          <w:color w:val="111111"/>
          <w:sz w:val="24"/>
          <w:szCs w:val="24"/>
          <w:lang w:eastAsia="ru-RU"/>
        </w:rPr>
        <w:t>Сотрудничество</w:t>
      </w:r>
      <w:r w:rsidRPr="00A517A2">
        <w:rPr>
          <w:rFonts w:ascii="Times New Roman" w:eastAsia="Times New Roman" w:hAnsi="Times New Roman" w:cs="Times New Roman"/>
          <w:color w:val="111111"/>
          <w:sz w:val="24"/>
          <w:szCs w:val="24"/>
          <w:lang w:eastAsia="ru-RU"/>
        </w:rPr>
        <w:t xml:space="preserve"> </w:t>
      </w:r>
      <w:proofErr w:type="gramStart"/>
      <w:r w:rsidRPr="00A517A2">
        <w:rPr>
          <w:rFonts w:ascii="Times New Roman" w:eastAsia="Times New Roman" w:hAnsi="Times New Roman" w:cs="Times New Roman"/>
          <w:color w:val="111111"/>
          <w:sz w:val="24"/>
          <w:szCs w:val="24"/>
          <w:lang w:eastAsia="ru-RU"/>
        </w:rPr>
        <w:t>- это</w:t>
      </w:r>
      <w:proofErr w:type="gramEnd"/>
      <w:r w:rsidRPr="00A517A2">
        <w:rPr>
          <w:rFonts w:ascii="Times New Roman" w:eastAsia="Times New Roman" w:hAnsi="Times New Roman" w:cs="Times New Roman"/>
          <w:color w:val="111111"/>
          <w:sz w:val="24"/>
          <w:szCs w:val="24"/>
          <w:lang w:eastAsia="ru-RU"/>
        </w:rPr>
        <w:t xml:space="preserve">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в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14:paraId="4033AE60" w14:textId="77777777" w:rsidR="00A517A2" w:rsidRPr="00A517A2" w:rsidRDefault="00A517A2"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b/>
          <w:bCs/>
          <w:color w:val="111111"/>
          <w:sz w:val="24"/>
          <w:szCs w:val="24"/>
          <w:lang w:eastAsia="ru-RU"/>
        </w:rPr>
        <w:t>Четвертый тип воспитания - «сотрудничество»</w:t>
      </w:r>
      <w:r w:rsidRPr="00A517A2">
        <w:rPr>
          <w:rFonts w:ascii="Times New Roman" w:eastAsia="Times New Roman" w:hAnsi="Times New Roman" w:cs="Times New Roman"/>
          <w:color w:val="111111"/>
          <w:sz w:val="24"/>
          <w:szCs w:val="24"/>
          <w:lang w:eastAsia="ru-RU"/>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14:paraId="19B57E55" w14:textId="77777777" w:rsidR="00A517A2" w:rsidRPr="00A517A2" w:rsidRDefault="00A517A2" w:rsidP="00A517A2">
      <w:pPr>
        <w:shd w:val="clear" w:color="auto" w:fill="FFFFFF"/>
        <w:spacing w:after="0" w:line="360" w:lineRule="auto"/>
        <w:jc w:val="center"/>
        <w:rPr>
          <w:rFonts w:ascii="Times New Roman" w:eastAsia="Times New Roman" w:hAnsi="Times New Roman" w:cs="Times New Roman"/>
          <w:b/>
          <w:color w:val="111111"/>
          <w:sz w:val="23"/>
          <w:szCs w:val="23"/>
          <w:lang w:eastAsia="ru-RU"/>
        </w:rPr>
      </w:pPr>
      <w:r w:rsidRPr="00A517A2">
        <w:rPr>
          <w:rFonts w:ascii="Times New Roman" w:eastAsia="Times New Roman" w:hAnsi="Times New Roman" w:cs="Times New Roman"/>
          <w:b/>
          <w:color w:val="111111"/>
          <w:sz w:val="28"/>
          <w:szCs w:val="28"/>
          <w:lang w:eastAsia="ru-RU"/>
        </w:rPr>
        <w:t> В чем причины родительских разногласий?</w:t>
      </w:r>
    </w:p>
    <w:p w14:paraId="62BC341B" w14:textId="77777777" w:rsidR="00A517A2" w:rsidRPr="00A517A2" w:rsidRDefault="00A517A2"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color w:val="111111"/>
          <w:sz w:val="24"/>
          <w:szCs w:val="24"/>
          <w:lang w:eastAsia="ru-RU"/>
        </w:rPr>
        <w:t xml:space="preserve">Причин возникновения в семье разногласий в воспитании ребенка может быть множество. Прежде всего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w:t>
      </w:r>
      <w:r w:rsidRPr="00A517A2">
        <w:rPr>
          <w:rFonts w:ascii="Times New Roman" w:eastAsia="Times New Roman" w:hAnsi="Times New Roman" w:cs="Times New Roman"/>
          <w:color w:val="111111"/>
          <w:sz w:val="24"/>
          <w:szCs w:val="24"/>
          <w:lang w:eastAsia="ru-RU"/>
        </w:rPr>
        <w:lastRenderedPageBreak/>
        <w:t>родителей, их дети не знают ни запретов, ни ограничений, что часто приводит к развитию безответственности и эгоистичности.</w:t>
      </w:r>
    </w:p>
    <w:p w14:paraId="6927D69C" w14:textId="77777777" w:rsidR="00A517A2" w:rsidRPr="00A517A2" w:rsidRDefault="00A517A2" w:rsidP="00A517A2">
      <w:pPr>
        <w:shd w:val="clear" w:color="auto" w:fill="FFFFFF"/>
        <w:spacing w:after="0" w:line="360" w:lineRule="auto"/>
        <w:ind w:firstLine="708"/>
        <w:jc w:val="both"/>
        <w:rPr>
          <w:rFonts w:ascii="Times New Roman" w:eastAsia="Times New Roman" w:hAnsi="Times New Roman" w:cs="Times New Roman"/>
          <w:color w:val="111111"/>
          <w:sz w:val="23"/>
          <w:szCs w:val="23"/>
          <w:lang w:eastAsia="ru-RU"/>
        </w:rPr>
      </w:pPr>
      <w:r w:rsidRPr="00A517A2">
        <w:rPr>
          <w:rFonts w:ascii="Times New Roman" w:eastAsia="Times New Roman" w:hAnsi="Times New Roman" w:cs="Times New Roman"/>
          <w:color w:val="111111"/>
          <w:sz w:val="24"/>
          <w:szCs w:val="24"/>
          <w:lang w:eastAsia="ru-RU"/>
        </w:rPr>
        <w:t>Другим серьезным препятствием к выбору оптимального </w:t>
      </w:r>
      <w:r w:rsidRPr="00A517A2">
        <w:rPr>
          <w:rFonts w:ascii="Times New Roman" w:eastAsia="Times New Roman" w:hAnsi="Times New Roman" w:cs="Times New Roman"/>
          <w:b/>
          <w:bCs/>
          <w:color w:val="111111"/>
          <w:sz w:val="24"/>
          <w:szCs w:val="24"/>
          <w:lang w:eastAsia="ru-RU"/>
        </w:rPr>
        <w:t>стиля воспитания</w:t>
      </w:r>
      <w:r w:rsidRPr="00A517A2">
        <w:rPr>
          <w:rFonts w:ascii="Times New Roman" w:eastAsia="Times New Roman" w:hAnsi="Times New Roman" w:cs="Times New Roman"/>
          <w:color w:val="111111"/>
          <w:sz w:val="24"/>
          <w:szCs w:val="24"/>
          <w:lang w:eastAsia="ru-RU"/>
        </w:rPr>
        <w:t>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14:paraId="3861009B" w14:textId="77777777" w:rsidR="006A13A6" w:rsidRPr="00A517A2" w:rsidRDefault="006A13A6" w:rsidP="00A517A2">
      <w:pPr>
        <w:spacing w:after="0" w:line="360" w:lineRule="auto"/>
        <w:rPr>
          <w:rFonts w:ascii="Times New Roman" w:hAnsi="Times New Roman" w:cs="Times New Roman"/>
        </w:rPr>
      </w:pPr>
    </w:p>
    <w:sectPr w:rsidR="006A13A6" w:rsidRPr="00A51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7A2"/>
    <w:rsid w:val="004C522E"/>
    <w:rsid w:val="006A13A6"/>
    <w:rsid w:val="00A517A2"/>
    <w:rsid w:val="00E3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1DEC"/>
  <w15:docId w15:val="{88596883-B241-4380-8725-854F39FA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51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7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1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17A2"/>
    <w:rPr>
      <w:b/>
      <w:bCs/>
    </w:rPr>
  </w:style>
  <w:style w:type="character" w:styleId="a5">
    <w:name w:val="Hyperlink"/>
    <w:basedOn w:val="a0"/>
    <w:uiPriority w:val="99"/>
    <w:semiHidden/>
    <w:unhideWhenUsed/>
    <w:rsid w:val="00A517A2"/>
    <w:rPr>
      <w:color w:val="0000FF"/>
      <w:u w:val="single"/>
    </w:rPr>
  </w:style>
  <w:style w:type="paragraph" w:styleId="a6">
    <w:name w:val="Balloon Text"/>
    <w:basedOn w:val="a"/>
    <w:link w:val="a7"/>
    <w:uiPriority w:val="99"/>
    <w:semiHidden/>
    <w:unhideWhenUsed/>
    <w:rsid w:val="00A517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1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916807">
      <w:bodyDiv w:val="1"/>
      <w:marLeft w:val="0"/>
      <w:marRight w:val="0"/>
      <w:marTop w:val="0"/>
      <w:marBottom w:val="0"/>
      <w:divBdr>
        <w:top w:val="none" w:sz="0" w:space="0" w:color="auto"/>
        <w:left w:val="none" w:sz="0" w:space="0" w:color="auto"/>
        <w:bottom w:val="none" w:sz="0" w:space="0" w:color="auto"/>
        <w:right w:val="none" w:sz="0" w:space="0" w:color="auto"/>
      </w:divBdr>
      <w:divsChild>
        <w:div w:id="2044093450">
          <w:marLeft w:val="0"/>
          <w:marRight w:val="0"/>
          <w:marTop w:val="0"/>
          <w:marBottom w:val="450"/>
          <w:divBdr>
            <w:top w:val="none" w:sz="0" w:space="0" w:color="auto"/>
            <w:left w:val="none" w:sz="0" w:space="0" w:color="auto"/>
            <w:bottom w:val="none" w:sz="0" w:space="0" w:color="auto"/>
            <w:right w:val="none" w:sz="0" w:space="0" w:color="auto"/>
          </w:divBdr>
        </w:div>
        <w:div w:id="205665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ichologvsadu.r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1632</Words>
  <Characters>9307</Characters>
  <Application>Microsoft Office Word</Application>
  <DocSecurity>0</DocSecurity>
  <Lines>77</Lines>
  <Paragraphs>21</Paragraphs>
  <ScaleCrop>false</ScaleCrop>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2023-10-06T10:05:00Z</dcterms:created>
  <dcterms:modified xsi:type="dcterms:W3CDTF">2023-10-06T10:42:00Z</dcterms:modified>
</cp:coreProperties>
</file>